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30E01" w14:textId="3FDB566E" w:rsidR="00E9012C" w:rsidRDefault="00E9012C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Style w:val="Grietas"/>
          <w:rFonts w:ascii="Arial" w:eastAsiaTheme="majorEastAsia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KONKURSO MOKSLEIVIAMS „S</w:t>
      </w:r>
      <w:r w:rsidR="00EF16AC">
        <w:rPr>
          <w:rStyle w:val="Grietas"/>
          <w:rFonts w:ascii="Arial" w:eastAsiaTheme="majorEastAsia" w:hAnsi="Arial" w:cs="Arial"/>
          <w:color w:val="393939"/>
        </w:rPr>
        <w:t>VEIKA IR SKANU</w:t>
      </w:r>
      <w:r>
        <w:rPr>
          <w:rStyle w:val="Grietas"/>
          <w:rFonts w:ascii="Arial" w:eastAsiaTheme="majorEastAsia" w:hAnsi="Arial" w:cs="Arial"/>
          <w:color w:val="393939"/>
        </w:rPr>
        <w:t>“ NUOSTATAI</w:t>
      </w:r>
    </w:p>
    <w:p w14:paraId="0F8871B6" w14:textId="77777777" w:rsidR="00E9012C" w:rsidRDefault="00E9012C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</w:p>
    <w:p w14:paraId="27AD0904" w14:textId="77777777" w:rsidR="00E9012C" w:rsidRDefault="00E9012C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 I. BENDROSIOS NUOSTATOS</w:t>
      </w:r>
    </w:p>
    <w:p w14:paraId="1BB26825" w14:textId="571ECE7F" w:rsidR="000B41E3" w:rsidRDefault="00715135" w:rsidP="00715135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1. </w:t>
      </w:r>
      <w:r w:rsidR="000B41E3">
        <w:rPr>
          <w:rFonts w:ascii="Arial" w:hAnsi="Arial" w:cs="Arial"/>
          <w:color w:val="393939"/>
        </w:rPr>
        <w:t>Konkurso nuostatai reglamentuoja konkurso tikslą, rengėjus, organizavimo, vykdymo, dalyvių vertinimo ir apdovanojimo tvarką.</w:t>
      </w:r>
    </w:p>
    <w:p w14:paraId="5C1CBB63" w14:textId="084F0D20" w:rsidR="0004441D" w:rsidRDefault="00715135" w:rsidP="00715135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2. </w:t>
      </w:r>
      <w:r w:rsidR="0004441D">
        <w:rPr>
          <w:rFonts w:ascii="Arial" w:hAnsi="Arial" w:cs="Arial"/>
          <w:color w:val="393939"/>
        </w:rPr>
        <w:t xml:space="preserve">Konkurso tikslas – </w:t>
      </w:r>
      <w:r w:rsidR="0004441D" w:rsidRPr="00F63DF1">
        <w:rPr>
          <w:rFonts w:ascii="Arial" w:hAnsi="Arial" w:cs="Arial"/>
          <w:color w:val="393939"/>
        </w:rPr>
        <w:t xml:space="preserve">skatinti </w:t>
      </w:r>
      <w:r w:rsidR="0004441D">
        <w:rPr>
          <w:rFonts w:ascii="Arial" w:hAnsi="Arial" w:cs="Arial"/>
          <w:color w:val="393939"/>
        </w:rPr>
        <w:t>moksleivius</w:t>
      </w:r>
      <w:r w:rsidR="0004441D" w:rsidRPr="00F63DF1">
        <w:rPr>
          <w:rFonts w:ascii="Arial" w:hAnsi="Arial" w:cs="Arial"/>
          <w:color w:val="393939"/>
        </w:rPr>
        <w:t xml:space="preserve"> rinktis ir gaminti maistą bei užkandžius, kurie yra maistingi, subalansuoti, ir tuo pačiu skanūs</w:t>
      </w:r>
      <w:r w:rsidR="0004441D">
        <w:rPr>
          <w:rFonts w:ascii="Arial" w:hAnsi="Arial" w:cs="Arial"/>
          <w:color w:val="393939"/>
        </w:rPr>
        <w:t>; supažindinti</w:t>
      </w:r>
      <w:r w:rsidR="0004441D" w:rsidRPr="00FE334D">
        <w:rPr>
          <w:rFonts w:ascii="Arial" w:hAnsi="Arial" w:cs="Arial"/>
          <w:color w:val="393939"/>
        </w:rPr>
        <w:t xml:space="preserve"> </w:t>
      </w:r>
      <w:r w:rsidR="0004441D">
        <w:rPr>
          <w:rFonts w:ascii="Arial" w:hAnsi="Arial" w:cs="Arial"/>
          <w:color w:val="393939"/>
        </w:rPr>
        <w:t xml:space="preserve">moksleivius su </w:t>
      </w:r>
      <w:r w:rsidR="0004441D" w:rsidRPr="00FE334D">
        <w:rPr>
          <w:rFonts w:ascii="Arial" w:hAnsi="Arial" w:cs="Arial"/>
          <w:color w:val="393939"/>
        </w:rPr>
        <w:t>vietinių natūralių produktų naud</w:t>
      </w:r>
      <w:r w:rsidR="0004441D">
        <w:rPr>
          <w:rFonts w:ascii="Arial" w:hAnsi="Arial" w:cs="Arial"/>
          <w:color w:val="393939"/>
        </w:rPr>
        <w:t>a organizmui</w:t>
      </w:r>
      <w:r w:rsidR="0004441D" w:rsidRPr="00FE334D">
        <w:rPr>
          <w:rFonts w:ascii="Arial" w:hAnsi="Arial" w:cs="Arial"/>
          <w:color w:val="393939"/>
        </w:rPr>
        <w:t xml:space="preserve">, skatinant </w:t>
      </w:r>
      <w:r w:rsidR="0004441D">
        <w:rPr>
          <w:rFonts w:ascii="Arial" w:hAnsi="Arial" w:cs="Arial"/>
          <w:color w:val="393939"/>
        </w:rPr>
        <w:t>rinktis vietinius natūralius produktus</w:t>
      </w:r>
      <w:r w:rsidR="0004441D" w:rsidRPr="00FE334D">
        <w:rPr>
          <w:rFonts w:ascii="Arial" w:hAnsi="Arial" w:cs="Arial"/>
          <w:color w:val="393939"/>
        </w:rPr>
        <w:t xml:space="preserve"> maisto gamyboje</w:t>
      </w:r>
      <w:r w:rsidR="0004441D">
        <w:rPr>
          <w:rFonts w:ascii="Arial" w:hAnsi="Arial" w:cs="Arial"/>
          <w:color w:val="393939"/>
        </w:rPr>
        <w:t>.</w:t>
      </w:r>
    </w:p>
    <w:p w14:paraId="355F83DC" w14:textId="06D85ECC" w:rsidR="0004441D" w:rsidRDefault="00715135" w:rsidP="00715135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3. </w:t>
      </w:r>
      <w:r w:rsidR="0004441D">
        <w:rPr>
          <w:rFonts w:ascii="Arial" w:hAnsi="Arial" w:cs="Arial"/>
          <w:color w:val="393939"/>
        </w:rPr>
        <w:t xml:space="preserve">Konkursą organizuoja </w:t>
      </w:r>
      <w:r w:rsidR="0004441D" w:rsidRPr="00877164">
        <w:rPr>
          <w:rFonts w:ascii="Arial" w:hAnsi="Arial" w:cs="Arial"/>
          <w:color w:val="393939"/>
        </w:rPr>
        <w:t xml:space="preserve">Klaipėdos valstybinės kolegijos </w:t>
      </w:r>
      <w:r w:rsidR="00232165">
        <w:rPr>
          <w:rFonts w:ascii="Arial" w:hAnsi="Arial" w:cs="Arial"/>
          <w:color w:val="393939"/>
        </w:rPr>
        <w:t xml:space="preserve">(KVK) </w:t>
      </w:r>
      <w:r w:rsidR="00AF16ED">
        <w:rPr>
          <w:rFonts w:ascii="Arial" w:hAnsi="Arial" w:cs="Arial"/>
          <w:color w:val="393939"/>
        </w:rPr>
        <w:t>Informatikos ir biotechnologijų</w:t>
      </w:r>
      <w:r w:rsidR="0004441D" w:rsidRPr="00877164">
        <w:rPr>
          <w:rFonts w:ascii="Arial" w:hAnsi="Arial" w:cs="Arial"/>
          <w:color w:val="393939"/>
        </w:rPr>
        <w:t xml:space="preserve"> katedr</w:t>
      </w:r>
      <w:r w:rsidR="0004441D">
        <w:rPr>
          <w:rFonts w:ascii="Arial" w:hAnsi="Arial" w:cs="Arial"/>
          <w:color w:val="393939"/>
        </w:rPr>
        <w:t>a</w:t>
      </w:r>
      <w:r w:rsidR="00232165">
        <w:rPr>
          <w:rFonts w:ascii="Arial" w:hAnsi="Arial" w:cs="Arial"/>
          <w:color w:val="393939"/>
        </w:rPr>
        <w:t xml:space="preserve"> (</w:t>
      </w:r>
      <w:r w:rsidR="00AF16ED">
        <w:rPr>
          <w:rFonts w:ascii="Arial" w:hAnsi="Arial" w:cs="Arial"/>
          <w:color w:val="393939"/>
        </w:rPr>
        <w:t>IBT</w:t>
      </w:r>
      <w:r w:rsidR="00232165">
        <w:rPr>
          <w:rFonts w:ascii="Arial" w:hAnsi="Arial" w:cs="Arial"/>
          <w:color w:val="393939"/>
        </w:rPr>
        <w:t>)</w:t>
      </w:r>
      <w:r w:rsidR="0004441D">
        <w:rPr>
          <w:rFonts w:ascii="Arial" w:hAnsi="Arial" w:cs="Arial"/>
          <w:color w:val="393939"/>
        </w:rPr>
        <w:t>, bendradarbiaudama su Lietuvos maisto pramonės įmonėmis.</w:t>
      </w:r>
    </w:p>
    <w:p w14:paraId="2C524DCA" w14:textId="27703A12" w:rsidR="0004441D" w:rsidRDefault="00715135" w:rsidP="00715135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4. </w:t>
      </w:r>
      <w:r w:rsidR="0004441D">
        <w:rPr>
          <w:rFonts w:ascii="Arial" w:hAnsi="Arial" w:cs="Arial"/>
          <w:color w:val="393939"/>
        </w:rPr>
        <w:t xml:space="preserve">Konkurso koordinatorė – </w:t>
      </w:r>
      <w:r w:rsidR="0004441D" w:rsidRPr="00C518C8">
        <w:rPr>
          <w:rFonts w:ascii="Arial" w:hAnsi="Arial" w:cs="Arial"/>
          <w:color w:val="393939"/>
        </w:rPr>
        <w:t xml:space="preserve">KVK </w:t>
      </w:r>
      <w:r w:rsidR="00AF16ED">
        <w:rPr>
          <w:rFonts w:ascii="Arial" w:hAnsi="Arial" w:cs="Arial"/>
          <w:color w:val="393939"/>
        </w:rPr>
        <w:t>IBT</w:t>
      </w:r>
      <w:r w:rsidR="0004441D">
        <w:rPr>
          <w:rFonts w:ascii="Arial" w:hAnsi="Arial" w:cs="Arial"/>
          <w:color w:val="393939"/>
        </w:rPr>
        <w:t xml:space="preserve"> katedros vedėja Sigutė Ežerskien</w:t>
      </w:r>
      <w:r w:rsidR="0094444F">
        <w:rPr>
          <w:rFonts w:ascii="Arial" w:hAnsi="Arial" w:cs="Arial"/>
          <w:color w:val="393939"/>
        </w:rPr>
        <w:t xml:space="preserve">ė, </w:t>
      </w:r>
      <w:proofErr w:type="spellStart"/>
      <w:r w:rsidR="0094444F">
        <w:rPr>
          <w:rFonts w:ascii="Arial" w:hAnsi="Arial" w:cs="Arial"/>
          <w:color w:val="393939"/>
        </w:rPr>
        <w:t>el.p</w:t>
      </w:r>
      <w:proofErr w:type="spellEnd"/>
      <w:r w:rsidR="0094444F">
        <w:rPr>
          <w:rFonts w:ascii="Arial" w:hAnsi="Arial" w:cs="Arial"/>
          <w:color w:val="393939"/>
        </w:rPr>
        <w:t xml:space="preserve">.: </w:t>
      </w:r>
      <w:hyperlink r:id="rId5" w:history="1">
        <w:r w:rsidR="004C32A4" w:rsidRPr="00C85EAF">
          <w:rPr>
            <w:rStyle w:val="Hipersaitas"/>
            <w:rFonts w:ascii="Arial" w:hAnsi="Arial" w:cs="Arial"/>
          </w:rPr>
          <w:t>s.ezerskiene@kvk.lt</w:t>
        </w:r>
      </w:hyperlink>
      <w:r w:rsidR="004C32A4">
        <w:rPr>
          <w:rFonts w:ascii="Arial" w:hAnsi="Arial" w:cs="Arial"/>
          <w:color w:val="393939"/>
        </w:rPr>
        <w:t>, tel.: +370 655 38385</w:t>
      </w:r>
    </w:p>
    <w:p w14:paraId="30D79EB6" w14:textId="040FEF8F" w:rsidR="00E9012C" w:rsidRDefault="00E9012C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I</w:t>
      </w:r>
      <w:r w:rsidR="004A25E7">
        <w:rPr>
          <w:rStyle w:val="Grietas"/>
          <w:rFonts w:ascii="Arial" w:eastAsiaTheme="majorEastAsia" w:hAnsi="Arial" w:cs="Arial"/>
          <w:color w:val="393939"/>
        </w:rPr>
        <w:t>I</w:t>
      </w:r>
      <w:r>
        <w:rPr>
          <w:rStyle w:val="Grietas"/>
          <w:rFonts w:ascii="Arial" w:eastAsiaTheme="majorEastAsia" w:hAnsi="Arial" w:cs="Arial"/>
          <w:color w:val="393939"/>
        </w:rPr>
        <w:t xml:space="preserve">. </w:t>
      </w:r>
      <w:r w:rsidR="004C32A4">
        <w:rPr>
          <w:rStyle w:val="Grietas"/>
          <w:rFonts w:ascii="Arial" w:eastAsiaTheme="majorEastAsia" w:hAnsi="Arial" w:cs="Arial"/>
          <w:color w:val="393939"/>
        </w:rPr>
        <w:t xml:space="preserve">KONKURSO </w:t>
      </w:r>
      <w:r>
        <w:rPr>
          <w:rStyle w:val="Grietas"/>
          <w:rFonts w:ascii="Arial" w:eastAsiaTheme="majorEastAsia" w:hAnsi="Arial" w:cs="Arial"/>
          <w:color w:val="393939"/>
        </w:rPr>
        <w:t>DALYVIAI</w:t>
      </w:r>
    </w:p>
    <w:p w14:paraId="5AF07865" w14:textId="5C0625CC" w:rsidR="00E9012C" w:rsidRDefault="004C32A4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5</w:t>
      </w:r>
      <w:r w:rsidR="00E9012C">
        <w:rPr>
          <w:rFonts w:ascii="Arial" w:hAnsi="Arial" w:cs="Arial"/>
          <w:color w:val="393939"/>
        </w:rPr>
        <w:t xml:space="preserve">. Konkursas skirtas </w:t>
      </w:r>
      <w:r w:rsidR="00D61F0F">
        <w:rPr>
          <w:rFonts w:ascii="Arial" w:hAnsi="Arial" w:cs="Arial"/>
          <w:color w:val="393939"/>
        </w:rPr>
        <w:t>Lietuvoje veikiančių</w:t>
      </w:r>
      <w:r w:rsidR="00E9012C">
        <w:rPr>
          <w:rFonts w:ascii="Arial" w:hAnsi="Arial" w:cs="Arial"/>
          <w:color w:val="393939"/>
        </w:rPr>
        <w:t xml:space="preserve"> ugdymo įstaigų </w:t>
      </w:r>
      <w:r w:rsidR="00AF16ED">
        <w:rPr>
          <w:rFonts w:ascii="Arial" w:hAnsi="Arial" w:cs="Arial"/>
          <w:color w:val="393939"/>
        </w:rPr>
        <w:t>9</w:t>
      </w:r>
      <w:r w:rsidR="00E9012C">
        <w:rPr>
          <w:rFonts w:ascii="Arial" w:hAnsi="Arial" w:cs="Arial"/>
          <w:color w:val="393939"/>
        </w:rPr>
        <w:t xml:space="preserve">-12 klasių </w:t>
      </w:r>
      <w:r w:rsidR="00AB0967">
        <w:rPr>
          <w:rFonts w:ascii="Arial" w:hAnsi="Arial" w:cs="Arial"/>
          <w:color w:val="393939"/>
        </w:rPr>
        <w:t xml:space="preserve">ir profesinių mokyklų </w:t>
      </w:r>
      <w:r w:rsidR="00E9012C">
        <w:rPr>
          <w:rFonts w:ascii="Arial" w:hAnsi="Arial" w:cs="Arial"/>
          <w:color w:val="393939"/>
        </w:rPr>
        <w:t>mok</w:t>
      </w:r>
      <w:r w:rsidR="00D61F0F">
        <w:rPr>
          <w:rFonts w:ascii="Arial" w:hAnsi="Arial" w:cs="Arial"/>
          <w:color w:val="393939"/>
        </w:rPr>
        <w:t>sleiviams</w:t>
      </w:r>
      <w:r w:rsidR="00E9012C">
        <w:rPr>
          <w:rFonts w:ascii="Arial" w:hAnsi="Arial" w:cs="Arial"/>
          <w:color w:val="393939"/>
        </w:rPr>
        <w:t>.</w:t>
      </w:r>
    </w:p>
    <w:p w14:paraId="56479115" w14:textId="4D7C323C" w:rsidR="00E9012C" w:rsidRDefault="004C32A4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6</w:t>
      </w:r>
      <w:r w:rsidR="00E9012C">
        <w:rPr>
          <w:rFonts w:ascii="Arial" w:hAnsi="Arial" w:cs="Arial"/>
          <w:color w:val="393939"/>
        </w:rPr>
        <w:t xml:space="preserve">. Konkurse gali dalyvauti komanda, sudaryta iš </w:t>
      </w:r>
      <w:r w:rsidR="00D61F0F">
        <w:rPr>
          <w:rFonts w:ascii="Arial" w:hAnsi="Arial" w:cs="Arial"/>
          <w:color w:val="393939"/>
        </w:rPr>
        <w:t>3</w:t>
      </w:r>
      <w:r w:rsidR="00E9012C">
        <w:rPr>
          <w:rFonts w:ascii="Arial" w:hAnsi="Arial" w:cs="Arial"/>
          <w:color w:val="393939"/>
        </w:rPr>
        <w:t xml:space="preserve"> </w:t>
      </w:r>
      <w:r w:rsidR="00D61F0F">
        <w:rPr>
          <w:rFonts w:ascii="Arial" w:hAnsi="Arial" w:cs="Arial"/>
          <w:color w:val="393939"/>
        </w:rPr>
        <w:t>asmen</w:t>
      </w:r>
      <w:r w:rsidR="00E9012C">
        <w:rPr>
          <w:rFonts w:ascii="Arial" w:hAnsi="Arial" w:cs="Arial"/>
          <w:color w:val="393939"/>
        </w:rPr>
        <w:t xml:space="preserve">ų. </w:t>
      </w:r>
      <w:r w:rsidR="009D7C9D">
        <w:rPr>
          <w:rFonts w:ascii="Arial" w:hAnsi="Arial" w:cs="Arial"/>
          <w:color w:val="393939"/>
        </w:rPr>
        <w:t>K</w:t>
      </w:r>
      <w:r w:rsidR="00E9012C">
        <w:rPr>
          <w:rFonts w:ascii="Arial" w:hAnsi="Arial" w:cs="Arial"/>
          <w:color w:val="393939"/>
        </w:rPr>
        <w:t>omandų skaičius iš vienos ugdymo įstaigos nėra ribojamas.</w:t>
      </w:r>
    </w:p>
    <w:p w14:paraId="1295BD08" w14:textId="59AB9C9D" w:rsidR="00E9012C" w:rsidRDefault="00683318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III</w:t>
      </w:r>
      <w:r w:rsidR="00E9012C">
        <w:rPr>
          <w:rStyle w:val="Grietas"/>
          <w:rFonts w:ascii="Arial" w:eastAsiaTheme="majorEastAsia" w:hAnsi="Arial" w:cs="Arial"/>
          <w:color w:val="393939"/>
        </w:rPr>
        <w:t>. KONKURSO ETAPAI, LAIKAS IR VIETA</w:t>
      </w:r>
    </w:p>
    <w:p w14:paraId="15818CB0" w14:textId="5BA2DE24" w:rsidR="00E9012C" w:rsidRDefault="00683318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7</w:t>
      </w:r>
      <w:r w:rsidR="00E9012C">
        <w:rPr>
          <w:rFonts w:ascii="Arial" w:hAnsi="Arial" w:cs="Arial"/>
          <w:color w:val="393939"/>
        </w:rPr>
        <w:t>. Konkursas organizuojamas dviem etapais:</w:t>
      </w:r>
    </w:p>
    <w:p w14:paraId="16559245" w14:textId="5E81C75E" w:rsidR="008516EF" w:rsidRDefault="00683318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7</w:t>
      </w:r>
      <w:r w:rsidR="00E9012C">
        <w:rPr>
          <w:rFonts w:ascii="Arial" w:hAnsi="Arial" w:cs="Arial"/>
          <w:color w:val="393939"/>
        </w:rPr>
        <w:t xml:space="preserve">.1. </w:t>
      </w:r>
      <w:r w:rsidR="00E9012C" w:rsidRPr="00FC41A6">
        <w:rPr>
          <w:rFonts w:ascii="Arial" w:hAnsi="Arial" w:cs="Arial"/>
          <w:b/>
          <w:bCs/>
          <w:color w:val="393939"/>
        </w:rPr>
        <w:t>I etapas – virtualus</w:t>
      </w:r>
      <w:r w:rsidR="00E9012C">
        <w:rPr>
          <w:rFonts w:ascii="Arial" w:hAnsi="Arial" w:cs="Arial"/>
          <w:color w:val="393939"/>
        </w:rPr>
        <w:t xml:space="preserve">. Dalyvių komandos registruojasi ir pateikia užduoties </w:t>
      </w:r>
      <w:r w:rsidR="00AB0967">
        <w:rPr>
          <w:rFonts w:ascii="Arial" w:hAnsi="Arial" w:cs="Arial"/>
          <w:color w:val="393939"/>
        </w:rPr>
        <w:t>atlikimą</w:t>
      </w:r>
      <w:r w:rsidR="00E9012C">
        <w:rPr>
          <w:rFonts w:ascii="Arial" w:hAnsi="Arial" w:cs="Arial"/>
          <w:color w:val="393939"/>
        </w:rPr>
        <w:t xml:space="preserve"> elektroninėje erdvėje.</w:t>
      </w:r>
      <w:r w:rsidR="008516EF">
        <w:rPr>
          <w:rFonts w:ascii="Arial" w:hAnsi="Arial" w:cs="Arial"/>
          <w:color w:val="393939"/>
        </w:rPr>
        <w:t xml:space="preserve"> </w:t>
      </w:r>
    </w:p>
    <w:p w14:paraId="13AC7C04" w14:textId="72E86494" w:rsidR="008D57D8" w:rsidRDefault="006A71C9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7.1.1. K</w:t>
      </w:r>
      <w:r w:rsidRPr="006A71C9">
        <w:rPr>
          <w:rFonts w:ascii="Arial" w:hAnsi="Arial" w:cs="Arial"/>
          <w:color w:val="393939"/>
        </w:rPr>
        <w:t xml:space="preserve">omandos </w:t>
      </w:r>
      <w:r w:rsidRPr="006C36DC">
        <w:rPr>
          <w:rFonts w:ascii="Arial" w:hAnsi="Arial" w:cs="Arial"/>
          <w:b/>
          <w:bCs/>
          <w:color w:val="393939"/>
        </w:rPr>
        <w:t>iki 2</w:t>
      </w:r>
      <w:r w:rsidRPr="006A71C9">
        <w:rPr>
          <w:rFonts w:ascii="Arial" w:hAnsi="Arial" w:cs="Arial"/>
          <w:b/>
          <w:bCs/>
          <w:color w:val="393939"/>
        </w:rPr>
        <w:t>02</w:t>
      </w:r>
      <w:r w:rsidR="00A55982">
        <w:rPr>
          <w:rFonts w:ascii="Arial" w:hAnsi="Arial" w:cs="Arial"/>
          <w:b/>
          <w:bCs/>
          <w:color w:val="393939"/>
        </w:rPr>
        <w:t>6</w:t>
      </w:r>
      <w:r w:rsidRPr="006A71C9">
        <w:rPr>
          <w:rFonts w:ascii="Arial" w:hAnsi="Arial" w:cs="Arial"/>
          <w:b/>
          <w:bCs/>
          <w:color w:val="393939"/>
        </w:rPr>
        <w:t xml:space="preserve"> m. </w:t>
      </w:r>
      <w:r w:rsidR="00A55982">
        <w:rPr>
          <w:rFonts w:ascii="Arial" w:hAnsi="Arial" w:cs="Arial"/>
          <w:b/>
          <w:bCs/>
          <w:color w:val="393939"/>
        </w:rPr>
        <w:t>balandžio</w:t>
      </w:r>
      <w:r w:rsidR="0083530C">
        <w:rPr>
          <w:rFonts w:ascii="Arial" w:hAnsi="Arial" w:cs="Arial"/>
          <w:b/>
          <w:bCs/>
          <w:color w:val="393939"/>
        </w:rPr>
        <w:t xml:space="preserve"> 2</w:t>
      </w:r>
      <w:r w:rsidR="00A55982">
        <w:rPr>
          <w:rFonts w:ascii="Arial" w:hAnsi="Arial" w:cs="Arial"/>
          <w:b/>
          <w:bCs/>
          <w:color w:val="393939"/>
        </w:rPr>
        <w:t>4</w:t>
      </w:r>
      <w:r w:rsidRPr="006A71C9">
        <w:rPr>
          <w:rFonts w:ascii="Arial" w:hAnsi="Arial" w:cs="Arial"/>
          <w:b/>
          <w:bCs/>
          <w:color w:val="393939"/>
        </w:rPr>
        <w:t xml:space="preserve"> d.</w:t>
      </w:r>
      <w:r w:rsidRPr="006A71C9">
        <w:rPr>
          <w:rFonts w:ascii="Arial" w:hAnsi="Arial" w:cs="Arial"/>
          <w:color w:val="393939"/>
        </w:rPr>
        <w:t xml:space="preserve"> </w:t>
      </w:r>
      <w:r w:rsidR="008B418F">
        <w:rPr>
          <w:rFonts w:ascii="Arial" w:hAnsi="Arial" w:cs="Arial"/>
          <w:color w:val="393939"/>
        </w:rPr>
        <w:t xml:space="preserve">turi </w:t>
      </w:r>
      <w:r w:rsidRPr="006A71C9">
        <w:rPr>
          <w:rFonts w:ascii="Arial" w:hAnsi="Arial" w:cs="Arial"/>
          <w:color w:val="393939"/>
        </w:rPr>
        <w:t xml:space="preserve">sukurti 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>greit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>ą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 xml:space="preserve"> ir maisting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>ą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 xml:space="preserve"> užkand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>į</w:t>
      </w:r>
      <w:r w:rsidR="00A55982">
        <w:rPr>
          <w:rFonts w:ascii="Arial" w:hAnsi="Arial" w:cs="Arial"/>
          <w:b/>
          <w:bCs/>
          <w:i/>
          <w:iCs/>
          <w:color w:val="393939"/>
        </w:rPr>
        <w:t>, skirtą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 xml:space="preserve"> mok</w:t>
      </w:r>
      <w:r w:rsidR="00AF16ED" w:rsidRPr="00AF16ED">
        <w:rPr>
          <w:rFonts w:ascii="Arial" w:hAnsi="Arial" w:cs="Arial"/>
          <w:b/>
          <w:bCs/>
          <w:i/>
          <w:iCs/>
          <w:color w:val="393939"/>
        </w:rPr>
        <w:t>sleiviui</w:t>
      </w:r>
      <w:r w:rsidR="00AF16ED" w:rsidRPr="00AF16ED">
        <w:rPr>
          <w:rFonts w:ascii="Arial" w:hAnsi="Arial" w:cs="Arial"/>
          <w:b/>
          <w:bCs/>
          <w:color w:val="393939"/>
        </w:rPr>
        <w:t xml:space="preserve"> </w:t>
      </w:r>
      <w:r w:rsidR="008D57D8">
        <w:rPr>
          <w:rFonts w:ascii="Arial" w:hAnsi="Arial" w:cs="Arial"/>
          <w:color w:val="393939"/>
        </w:rPr>
        <w:t xml:space="preserve">ir </w:t>
      </w:r>
      <w:r w:rsidRPr="006A71C9">
        <w:rPr>
          <w:rFonts w:ascii="Arial" w:hAnsi="Arial" w:cs="Arial"/>
          <w:color w:val="393939"/>
        </w:rPr>
        <w:t>užregistruoti komandą</w:t>
      </w:r>
      <w:r w:rsidR="005E2307">
        <w:rPr>
          <w:rFonts w:ascii="Arial" w:hAnsi="Arial" w:cs="Arial"/>
          <w:color w:val="393939"/>
        </w:rPr>
        <w:t xml:space="preserve">. </w:t>
      </w:r>
      <w:r w:rsidR="008516EF" w:rsidRPr="008516EF">
        <w:rPr>
          <w:rFonts w:ascii="Arial" w:hAnsi="Arial" w:cs="Arial"/>
          <w:color w:val="393939"/>
        </w:rPr>
        <w:t>Konkurso dalyvių registracija vykdoma elektroninėje erdvėje, paspaudus šią nuorodą</w:t>
      </w:r>
      <w:r w:rsidR="008516EF">
        <w:rPr>
          <w:rFonts w:ascii="Arial" w:hAnsi="Arial" w:cs="Arial"/>
          <w:color w:val="393939"/>
        </w:rPr>
        <w:t>:</w:t>
      </w:r>
      <w:r w:rsidR="00A55982">
        <w:rPr>
          <w:rFonts w:ascii="Arial" w:hAnsi="Arial" w:cs="Arial"/>
          <w:color w:val="393939"/>
        </w:rPr>
        <w:t xml:space="preserve"> </w:t>
      </w:r>
      <w:hyperlink r:id="rId6" w:history="1">
        <w:r w:rsidR="00A55982" w:rsidRPr="008250FD">
          <w:rPr>
            <w:rStyle w:val="Hipersaitas"/>
            <w:rFonts w:ascii="Arial" w:hAnsi="Arial" w:cs="Arial"/>
          </w:rPr>
          <w:t>https://forms.cloud.microsoft/e/8m62A</w:t>
        </w:r>
        <w:r w:rsidR="00A55982" w:rsidRPr="008250FD">
          <w:rPr>
            <w:rStyle w:val="Hipersaitas"/>
            <w:rFonts w:ascii="Arial" w:hAnsi="Arial" w:cs="Arial"/>
          </w:rPr>
          <w:t>E</w:t>
        </w:r>
        <w:r w:rsidR="00A55982" w:rsidRPr="008250FD">
          <w:rPr>
            <w:rStyle w:val="Hipersaitas"/>
            <w:rFonts w:ascii="Arial" w:hAnsi="Arial" w:cs="Arial"/>
          </w:rPr>
          <w:t>34Ac</w:t>
        </w:r>
      </w:hyperlink>
    </w:p>
    <w:p w14:paraId="3485625F" w14:textId="3080F30D" w:rsidR="005E2307" w:rsidRDefault="005E2307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7.1.2. </w:t>
      </w:r>
      <w:r w:rsidRPr="006A71C9">
        <w:rPr>
          <w:rFonts w:ascii="Arial" w:hAnsi="Arial" w:cs="Arial"/>
          <w:b/>
          <w:bCs/>
          <w:color w:val="393939"/>
        </w:rPr>
        <w:t>202</w:t>
      </w:r>
      <w:r w:rsidR="00A55982">
        <w:rPr>
          <w:rFonts w:ascii="Arial" w:hAnsi="Arial" w:cs="Arial"/>
          <w:b/>
          <w:bCs/>
          <w:color w:val="393939"/>
        </w:rPr>
        <w:t>6</w:t>
      </w:r>
      <w:r w:rsidRPr="006A71C9">
        <w:rPr>
          <w:rFonts w:ascii="Arial" w:hAnsi="Arial" w:cs="Arial"/>
          <w:b/>
          <w:bCs/>
          <w:color w:val="393939"/>
        </w:rPr>
        <w:t xml:space="preserve"> m. </w:t>
      </w:r>
      <w:r w:rsidR="0021694E">
        <w:rPr>
          <w:rFonts w:ascii="Arial" w:hAnsi="Arial" w:cs="Arial"/>
          <w:b/>
          <w:bCs/>
          <w:color w:val="393939"/>
        </w:rPr>
        <w:t xml:space="preserve">balandžio </w:t>
      </w:r>
      <w:r w:rsidR="00A55982">
        <w:rPr>
          <w:rFonts w:ascii="Arial" w:hAnsi="Arial" w:cs="Arial"/>
          <w:b/>
          <w:bCs/>
          <w:color w:val="393939"/>
        </w:rPr>
        <w:t>28</w:t>
      </w:r>
      <w:r w:rsidRPr="006A71C9">
        <w:rPr>
          <w:rFonts w:ascii="Arial" w:hAnsi="Arial" w:cs="Arial"/>
          <w:b/>
          <w:bCs/>
          <w:color w:val="393939"/>
        </w:rPr>
        <w:t xml:space="preserve"> d.</w:t>
      </w:r>
      <w:r w:rsidRPr="006A71C9">
        <w:rPr>
          <w:rFonts w:ascii="Arial" w:hAnsi="Arial" w:cs="Arial"/>
          <w:color w:val="393939"/>
        </w:rPr>
        <w:t xml:space="preserve"> </w:t>
      </w:r>
      <w:r w:rsidR="005249C3">
        <w:rPr>
          <w:rFonts w:ascii="Arial" w:hAnsi="Arial" w:cs="Arial"/>
          <w:color w:val="393939"/>
        </w:rPr>
        <w:t>komandos tur</w:t>
      </w:r>
      <w:r w:rsidR="003776DB">
        <w:rPr>
          <w:rFonts w:ascii="Arial" w:hAnsi="Arial" w:cs="Arial"/>
          <w:color w:val="393939"/>
        </w:rPr>
        <w:t>ės</w:t>
      </w:r>
      <w:r w:rsidR="005249C3">
        <w:rPr>
          <w:rFonts w:ascii="Arial" w:hAnsi="Arial" w:cs="Arial"/>
          <w:color w:val="393939"/>
        </w:rPr>
        <w:t xml:space="preserve"> </w:t>
      </w:r>
      <w:r w:rsidRPr="006A71C9">
        <w:rPr>
          <w:rFonts w:ascii="Arial" w:hAnsi="Arial" w:cs="Arial"/>
          <w:color w:val="393939"/>
        </w:rPr>
        <w:t xml:space="preserve">savo </w:t>
      </w:r>
      <w:r w:rsidR="003776DB">
        <w:rPr>
          <w:rFonts w:ascii="Arial" w:hAnsi="Arial" w:cs="Arial"/>
          <w:color w:val="393939"/>
        </w:rPr>
        <w:t>sukurt</w:t>
      </w:r>
      <w:r w:rsidR="001506C2">
        <w:rPr>
          <w:rFonts w:ascii="Arial" w:hAnsi="Arial" w:cs="Arial"/>
          <w:color w:val="393939"/>
        </w:rPr>
        <w:t>o patiekalo</w:t>
      </w:r>
      <w:r w:rsidR="003776DB">
        <w:rPr>
          <w:rFonts w:ascii="Arial" w:hAnsi="Arial" w:cs="Arial"/>
          <w:color w:val="393939"/>
        </w:rPr>
        <w:t xml:space="preserve"> receptą</w:t>
      </w:r>
      <w:r w:rsidRPr="006A71C9">
        <w:rPr>
          <w:rFonts w:ascii="Arial" w:hAnsi="Arial" w:cs="Arial"/>
          <w:color w:val="393939"/>
        </w:rPr>
        <w:t xml:space="preserve"> </w:t>
      </w:r>
      <w:r w:rsidR="00C62BAC" w:rsidRPr="00C62BAC">
        <w:rPr>
          <w:rFonts w:ascii="Arial" w:hAnsi="Arial" w:cs="Arial"/>
          <w:color w:val="393939"/>
        </w:rPr>
        <w:t xml:space="preserve">pristatyti </w:t>
      </w:r>
      <w:r w:rsidRPr="006A71C9">
        <w:rPr>
          <w:rFonts w:ascii="Arial" w:hAnsi="Arial" w:cs="Arial"/>
          <w:color w:val="393939"/>
        </w:rPr>
        <w:t xml:space="preserve">komisijai per </w:t>
      </w:r>
      <w:proofErr w:type="spellStart"/>
      <w:r w:rsidRPr="006A71C9">
        <w:rPr>
          <w:rFonts w:ascii="Arial" w:hAnsi="Arial" w:cs="Arial"/>
          <w:color w:val="393939"/>
        </w:rPr>
        <w:t>MsTeams</w:t>
      </w:r>
      <w:proofErr w:type="spellEnd"/>
      <w:r w:rsidRPr="006A71C9">
        <w:rPr>
          <w:rFonts w:ascii="Arial" w:hAnsi="Arial" w:cs="Arial"/>
          <w:color w:val="393939"/>
        </w:rPr>
        <w:t xml:space="preserve"> platformą.</w:t>
      </w:r>
      <w:r w:rsidR="004643B9">
        <w:rPr>
          <w:rFonts w:ascii="Arial" w:hAnsi="Arial" w:cs="Arial"/>
          <w:color w:val="393939"/>
        </w:rPr>
        <w:t xml:space="preserve"> Pristatymo šablonas pateikiamas 1 priede.</w:t>
      </w:r>
    </w:p>
    <w:p w14:paraId="41A096C1" w14:textId="2EC5FFC6" w:rsidR="00E9012C" w:rsidRDefault="00683318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7</w:t>
      </w:r>
      <w:r w:rsidR="00E9012C">
        <w:rPr>
          <w:rFonts w:ascii="Arial" w:hAnsi="Arial" w:cs="Arial"/>
          <w:color w:val="393939"/>
        </w:rPr>
        <w:t xml:space="preserve">.2. </w:t>
      </w:r>
      <w:r w:rsidR="00E9012C" w:rsidRPr="00FC41A6">
        <w:rPr>
          <w:rFonts w:ascii="Arial" w:hAnsi="Arial" w:cs="Arial"/>
          <w:b/>
          <w:bCs/>
          <w:color w:val="393939"/>
        </w:rPr>
        <w:t>II etapas vyks</w:t>
      </w:r>
      <w:r w:rsidR="00E9012C">
        <w:rPr>
          <w:rFonts w:ascii="Arial" w:hAnsi="Arial" w:cs="Arial"/>
          <w:color w:val="393939"/>
        </w:rPr>
        <w:t xml:space="preserve"> </w:t>
      </w:r>
      <w:r w:rsidR="009D7C9D" w:rsidRPr="00C518C8">
        <w:rPr>
          <w:rFonts w:ascii="Arial" w:hAnsi="Arial" w:cs="Arial"/>
          <w:color w:val="393939"/>
        </w:rPr>
        <w:t xml:space="preserve">KVK </w:t>
      </w:r>
      <w:r w:rsidR="00A55982">
        <w:rPr>
          <w:rFonts w:ascii="Arial" w:hAnsi="Arial" w:cs="Arial"/>
          <w:color w:val="393939"/>
        </w:rPr>
        <w:t>IBT</w:t>
      </w:r>
      <w:r w:rsidR="009D7C9D">
        <w:rPr>
          <w:rFonts w:ascii="Arial" w:hAnsi="Arial" w:cs="Arial"/>
          <w:color w:val="393939"/>
        </w:rPr>
        <w:t xml:space="preserve"> katedros </w:t>
      </w:r>
      <w:r w:rsidR="00E9012C">
        <w:rPr>
          <w:rFonts w:ascii="Arial" w:hAnsi="Arial" w:cs="Arial"/>
          <w:color w:val="393939"/>
        </w:rPr>
        <w:t xml:space="preserve">laboratorijose, </w:t>
      </w:r>
      <w:r w:rsidR="009D7C9D">
        <w:rPr>
          <w:rFonts w:ascii="Arial" w:hAnsi="Arial" w:cs="Arial"/>
          <w:color w:val="393939"/>
        </w:rPr>
        <w:t>Bijūnų g. 10, Klaipėda</w:t>
      </w:r>
      <w:r w:rsidR="008D153E">
        <w:rPr>
          <w:rFonts w:ascii="Arial" w:hAnsi="Arial" w:cs="Arial"/>
          <w:color w:val="393939"/>
        </w:rPr>
        <w:t xml:space="preserve">, </w:t>
      </w:r>
      <w:r w:rsidR="008D153E" w:rsidRPr="00133244">
        <w:rPr>
          <w:rFonts w:ascii="Arial" w:hAnsi="Arial" w:cs="Arial"/>
          <w:b/>
          <w:bCs/>
          <w:color w:val="393939"/>
        </w:rPr>
        <w:t>202</w:t>
      </w:r>
      <w:r w:rsidR="00A55982">
        <w:rPr>
          <w:rFonts w:ascii="Arial" w:hAnsi="Arial" w:cs="Arial"/>
          <w:b/>
          <w:bCs/>
          <w:color w:val="393939"/>
        </w:rPr>
        <w:t>6</w:t>
      </w:r>
      <w:r w:rsidR="008D153E" w:rsidRPr="00133244">
        <w:rPr>
          <w:rFonts w:ascii="Arial" w:hAnsi="Arial" w:cs="Arial"/>
          <w:b/>
          <w:bCs/>
          <w:color w:val="393939"/>
        </w:rPr>
        <w:t xml:space="preserve"> m. </w:t>
      </w:r>
      <w:r w:rsidR="00A55982">
        <w:rPr>
          <w:rFonts w:ascii="Arial" w:hAnsi="Arial" w:cs="Arial"/>
          <w:b/>
          <w:bCs/>
          <w:color w:val="393939"/>
        </w:rPr>
        <w:t>gegužės 5</w:t>
      </w:r>
      <w:r w:rsidR="008D153E" w:rsidRPr="00133244">
        <w:rPr>
          <w:rFonts w:ascii="Arial" w:hAnsi="Arial" w:cs="Arial"/>
          <w:b/>
          <w:bCs/>
          <w:color w:val="393939"/>
        </w:rPr>
        <w:t xml:space="preserve"> d</w:t>
      </w:r>
      <w:r w:rsidR="008D153E">
        <w:rPr>
          <w:rFonts w:ascii="Arial" w:hAnsi="Arial" w:cs="Arial"/>
          <w:color w:val="393939"/>
        </w:rPr>
        <w:t>.</w:t>
      </w:r>
    </w:p>
    <w:p w14:paraId="49DA80E3" w14:textId="55084691" w:rsidR="005060EE" w:rsidRDefault="005060EE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7.2.1. </w:t>
      </w:r>
      <w:r w:rsidRPr="005060EE">
        <w:rPr>
          <w:rFonts w:ascii="Arial" w:hAnsi="Arial" w:cs="Arial"/>
          <w:color w:val="393939"/>
        </w:rPr>
        <w:t xml:space="preserve">II etape dalyvauja </w:t>
      </w:r>
      <w:r w:rsidR="00696F73">
        <w:rPr>
          <w:rFonts w:ascii="Arial" w:hAnsi="Arial" w:cs="Arial"/>
          <w:color w:val="393939"/>
        </w:rPr>
        <w:t>penk</w:t>
      </w:r>
      <w:r w:rsidR="00EF6164">
        <w:rPr>
          <w:rFonts w:ascii="Arial" w:hAnsi="Arial" w:cs="Arial"/>
          <w:color w:val="393939"/>
        </w:rPr>
        <w:t>ios</w:t>
      </w:r>
      <w:r w:rsidRPr="005060EE">
        <w:rPr>
          <w:rFonts w:ascii="Arial" w:hAnsi="Arial" w:cs="Arial"/>
          <w:color w:val="393939"/>
        </w:rPr>
        <w:t xml:space="preserve"> geriausiai </w:t>
      </w:r>
      <w:r w:rsidR="00FC41A6">
        <w:rPr>
          <w:rFonts w:ascii="Arial" w:hAnsi="Arial" w:cs="Arial"/>
          <w:color w:val="393939"/>
        </w:rPr>
        <w:t xml:space="preserve">I etapo </w:t>
      </w:r>
      <w:r w:rsidRPr="005060EE">
        <w:rPr>
          <w:rFonts w:ascii="Arial" w:hAnsi="Arial" w:cs="Arial"/>
          <w:color w:val="393939"/>
        </w:rPr>
        <w:t>užduotį atlikusios dalyvių komandos:</w:t>
      </w:r>
      <w:r w:rsidR="00AB0967">
        <w:rPr>
          <w:rFonts w:ascii="Arial" w:hAnsi="Arial" w:cs="Arial"/>
          <w:color w:val="393939"/>
        </w:rPr>
        <w:t xml:space="preserve"> </w:t>
      </w:r>
      <w:r w:rsidR="00EF6164">
        <w:rPr>
          <w:rFonts w:ascii="Arial" w:hAnsi="Arial" w:cs="Arial"/>
          <w:color w:val="393939"/>
        </w:rPr>
        <w:t>3</w:t>
      </w:r>
      <w:r w:rsidRPr="005060EE">
        <w:rPr>
          <w:rFonts w:ascii="Arial" w:hAnsi="Arial" w:cs="Arial"/>
          <w:color w:val="393939"/>
        </w:rPr>
        <w:t xml:space="preserve"> dalyvių komandos iš </w:t>
      </w:r>
      <w:r w:rsidR="00A55982">
        <w:rPr>
          <w:rFonts w:ascii="Arial" w:hAnsi="Arial" w:cs="Arial"/>
          <w:color w:val="393939"/>
        </w:rPr>
        <w:t>9</w:t>
      </w:r>
      <w:r w:rsidRPr="005060EE">
        <w:rPr>
          <w:rFonts w:ascii="Arial" w:hAnsi="Arial" w:cs="Arial"/>
          <w:color w:val="393939"/>
        </w:rPr>
        <w:t>-12 klasių</w:t>
      </w:r>
      <w:r w:rsidR="00AB0967">
        <w:rPr>
          <w:rFonts w:ascii="Arial" w:hAnsi="Arial" w:cs="Arial"/>
          <w:color w:val="393939"/>
        </w:rPr>
        <w:t xml:space="preserve">; </w:t>
      </w:r>
      <w:r w:rsidR="00696F73">
        <w:rPr>
          <w:rFonts w:ascii="Arial" w:hAnsi="Arial" w:cs="Arial"/>
          <w:color w:val="393939"/>
        </w:rPr>
        <w:t>2</w:t>
      </w:r>
      <w:r w:rsidR="00AB0967">
        <w:rPr>
          <w:rFonts w:ascii="Arial" w:hAnsi="Arial" w:cs="Arial"/>
          <w:color w:val="393939"/>
        </w:rPr>
        <w:t xml:space="preserve"> profesinių mokyklų komandos</w:t>
      </w:r>
      <w:r w:rsidRPr="005060EE">
        <w:rPr>
          <w:rFonts w:ascii="Arial" w:hAnsi="Arial" w:cs="Arial"/>
          <w:color w:val="393939"/>
        </w:rPr>
        <w:t>.</w:t>
      </w:r>
    </w:p>
    <w:p w14:paraId="76BD2869" w14:textId="7671FB65" w:rsidR="008D153E" w:rsidRDefault="008D153E" w:rsidP="008D153E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7.2.2. II etap</w:t>
      </w:r>
      <w:r w:rsidR="00112BA0">
        <w:rPr>
          <w:rFonts w:ascii="Arial" w:hAnsi="Arial" w:cs="Arial"/>
          <w:color w:val="393939"/>
        </w:rPr>
        <w:t>o u</w:t>
      </w:r>
      <w:r>
        <w:rPr>
          <w:rFonts w:ascii="Arial" w:hAnsi="Arial" w:cs="Arial"/>
          <w:color w:val="393939"/>
        </w:rPr>
        <w:t>žduot</w:t>
      </w:r>
      <w:r w:rsidR="00112BA0">
        <w:rPr>
          <w:rFonts w:ascii="Arial" w:hAnsi="Arial" w:cs="Arial"/>
          <w:color w:val="393939"/>
        </w:rPr>
        <w:t>is skelbiama</w:t>
      </w:r>
      <w:r>
        <w:rPr>
          <w:rFonts w:ascii="Arial" w:hAnsi="Arial" w:cs="Arial"/>
          <w:color w:val="393939"/>
        </w:rPr>
        <w:t xml:space="preserve"> renginio dieną. Užduotis laboratorijoje atliekama nuo 1</w:t>
      </w:r>
      <w:r w:rsidR="00490ACC">
        <w:rPr>
          <w:rFonts w:ascii="Arial" w:hAnsi="Arial" w:cs="Arial"/>
          <w:color w:val="393939"/>
        </w:rPr>
        <w:t>3</w:t>
      </w:r>
      <w:r>
        <w:rPr>
          <w:rFonts w:ascii="Arial" w:hAnsi="Arial" w:cs="Arial"/>
          <w:color w:val="393939"/>
        </w:rPr>
        <w:t>.00 iki 1</w:t>
      </w:r>
      <w:r w:rsidR="00490ACC">
        <w:rPr>
          <w:rFonts w:ascii="Arial" w:hAnsi="Arial" w:cs="Arial"/>
          <w:color w:val="393939"/>
        </w:rPr>
        <w:t>5</w:t>
      </w:r>
      <w:r>
        <w:rPr>
          <w:rFonts w:ascii="Arial" w:hAnsi="Arial" w:cs="Arial"/>
          <w:color w:val="393939"/>
        </w:rPr>
        <w:t>.00 val. (120 min).</w:t>
      </w:r>
    </w:p>
    <w:p w14:paraId="430D132B" w14:textId="5B193F81" w:rsidR="00E9012C" w:rsidRDefault="00BD5811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IV</w:t>
      </w:r>
      <w:r w:rsidR="00E9012C">
        <w:rPr>
          <w:rStyle w:val="Grietas"/>
          <w:rFonts w:ascii="Arial" w:eastAsiaTheme="majorEastAsia" w:hAnsi="Arial" w:cs="Arial"/>
          <w:color w:val="393939"/>
        </w:rPr>
        <w:t>. UŽDUOČIŲ RENGIMAS IR VERTINIMAS</w:t>
      </w:r>
    </w:p>
    <w:p w14:paraId="67A5275E" w14:textId="6A2EE725" w:rsidR="00E9012C" w:rsidRDefault="00E72E34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lastRenderedPageBreak/>
        <w:t>8</w:t>
      </w:r>
      <w:r w:rsidR="00E9012C">
        <w:rPr>
          <w:rFonts w:ascii="Arial" w:hAnsi="Arial" w:cs="Arial"/>
          <w:color w:val="393939"/>
        </w:rPr>
        <w:t xml:space="preserve">. Konkurso užduotis ir vertinimo kriterijus rengia </w:t>
      </w:r>
      <w:r w:rsidR="00482521">
        <w:rPr>
          <w:rFonts w:ascii="Arial" w:hAnsi="Arial" w:cs="Arial"/>
          <w:color w:val="393939"/>
        </w:rPr>
        <w:t xml:space="preserve">KVK Technologijų fakulteto </w:t>
      </w:r>
      <w:r w:rsidR="00E9012C">
        <w:rPr>
          <w:rFonts w:ascii="Arial" w:hAnsi="Arial" w:cs="Arial"/>
          <w:color w:val="393939"/>
        </w:rPr>
        <w:t xml:space="preserve">dekano </w:t>
      </w:r>
      <w:r w:rsidR="00482521">
        <w:rPr>
          <w:rFonts w:ascii="Arial" w:hAnsi="Arial" w:cs="Arial"/>
          <w:color w:val="393939"/>
        </w:rPr>
        <w:t>įsakymu</w:t>
      </w:r>
      <w:r w:rsidR="00E9012C">
        <w:rPr>
          <w:rFonts w:ascii="Arial" w:hAnsi="Arial" w:cs="Arial"/>
          <w:color w:val="393939"/>
        </w:rPr>
        <w:t xml:space="preserve"> patvirtinta darbo grupė.</w:t>
      </w:r>
    </w:p>
    <w:p w14:paraId="45E43DAE" w14:textId="241AFA2E" w:rsidR="00E9012C" w:rsidRDefault="00BD5811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9</w:t>
      </w:r>
      <w:r w:rsidR="00E9012C">
        <w:rPr>
          <w:rFonts w:ascii="Arial" w:hAnsi="Arial" w:cs="Arial"/>
          <w:color w:val="393939"/>
        </w:rPr>
        <w:t xml:space="preserve">. Konkurso dalyvių užduočių sprendimus vertina </w:t>
      </w:r>
      <w:r w:rsidR="004B2A95">
        <w:rPr>
          <w:rFonts w:ascii="Arial" w:hAnsi="Arial" w:cs="Arial"/>
          <w:color w:val="393939"/>
        </w:rPr>
        <w:t>KVK Technologijų fakulteto dekano įsakymu patvirtinta</w:t>
      </w:r>
      <w:r w:rsidR="00E9012C">
        <w:rPr>
          <w:rFonts w:ascii="Arial" w:hAnsi="Arial" w:cs="Arial"/>
          <w:color w:val="393939"/>
        </w:rPr>
        <w:t xml:space="preserve"> vertinimo komisija.</w:t>
      </w:r>
    </w:p>
    <w:p w14:paraId="22F709E6" w14:textId="3FB062DE" w:rsidR="00E9012C" w:rsidRDefault="00F01296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V</w:t>
      </w:r>
      <w:r w:rsidR="00E9012C">
        <w:rPr>
          <w:rStyle w:val="Grietas"/>
          <w:rFonts w:ascii="Arial" w:eastAsiaTheme="majorEastAsia" w:hAnsi="Arial" w:cs="Arial"/>
          <w:color w:val="393939"/>
        </w:rPr>
        <w:t>. REZULTATŲ PASKELBIMAS</w:t>
      </w:r>
    </w:p>
    <w:p w14:paraId="7A43786B" w14:textId="106A8633" w:rsidR="00E9012C" w:rsidRDefault="00E9012C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1</w:t>
      </w:r>
      <w:r w:rsidR="00F01296">
        <w:rPr>
          <w:rFonts w:ascii="Arial" w:hAnsi="Arial" w:cs="Arial"/>
          <w:color w:val="393939"/>
        </w:rPr>
        <w:t>0</w:t>
      </w:r>
      <w:r>
        <w:rPr>
          <w:rFonts w:ascii="Arial" w:hAnsi="Arial" w:cs="Arial"/>
          <w:color w:val="393939"/>
        </w:rPr>
        <w:t xml:space="preserve">. I etapas (virtualus) – </w:t>
      </w:r>
      <w:r w:rsidR="00490ACC">
        <w:rPr>
          <w:rFonts w:ascii="Arial" w:hAnsi="Arial" w:cs="Arial"/>
          <w:color w:val="393939"/>
        </w:rPr>
        <w:t xml:space="preserve">į II etapą patekusios komandos </w:t>
      </w:r>
      <w:r>
        <w:rPr>
          <w:rFonts w:ascii="Arial" w:hAnsi="Arial" w:cs="Arial"/>
          <w:color w:val="393939"/>
        </w:rPr>
        <w:t>paskelbiam</w:t>
      </w:r>
      <w:r w:rsidR="00490ACC">
        <w:rPr>
          <w:rFonts w:ascii="Arial" w:hAnsi="Arial" w:cs="Arial"/>
          <w:color w:val="393939"/>
        </w:rPr>
        <w:t>os</w:t>
      </w:r>
      <w:r>
        <w:rPr>
          <w:rFonts w:ascii="Arial" w:hAnsi="Arial" w:cs="Arial"/>
          <w:color w:val="393939"/>
        </w:rPr>
        <w:t xml:space="preserve"> per </w:t>
      </w:r>
      <w:r w:rsidR="00E941C6">
        <w:rPr>
          <w:rFonts w:ascii="Arial" w:hAnsi="Arial" w:cs="Arial"/>
          <w:color w:val="393939"/>
        </w:rPr>
        <w:t>2</w:t>
      </w:r>
      <w:r>
        <w:rPr>
          <w:rFonts w:ascii="Arial" w:hAnsi="Arial" w:cs="Arial"/>
          <w:color w:val="393939"/>
        </w:rPr>
        <w:t xml:space="preserve"> darbo dienas nuo I etapo pabaigos</w:t>
      </w:r>
      <w:r w:rsidR="007B4E0E">
        <w:rPr>
          <w:rFonts w:ascii="Arial" w:hAnsi="Arial" w:cs="Arial"/>
          <w:color w:val="393939"/>
        </w:rPr>
        <w:t xml:space="preserve">, </w:t>
      </w:r>
      <w:r w:rsidR="00490ACC">
        <w:rPr>
          <w:rFonts w:ascii="Arial" w:hAnsi="Arial" w:cs="Arial"/>
          <w:color w:val="393939"/>
        </w:rPr>
        <w:t>komandoms</w:t>
      </w:r>
      <w:r w:rsidR="007B4E0E">
        <w:rPr>
          <w:rFonts w:ascii="Arial" w:hAnsi="Arial" w:cs="Arial"/>
          <w:color w:val="393939"/>
        </w:rPr>
        <w:t xml:space="preserve"> </w:t>
      </w:r>
      <w:r w:rsidR="000957C7">
        <w:rPr>
          <w:rFonts w:ascii="Arial" w:hAnsi="Arial" w:cs="Arial"/>
          <w:color w:val="393939"/>
        </w:rPr>
        <w:t>išsiunčia</w:t>
      </w:r>
      <w:r w:rsidR="00490ACC">
        <w:rPr>
          <w:rFonts w:ascii="Arial" w:hAnsi="Arial" w:cs="Arial"/>
          <w:color w:val="393939"/>
        </w:rPr>
        <w:t>nt</w:t>
      </w:r>
      <w:r w:rsidR="000957C7">
        <w:rPr>
          <w:rFonts w:ascii="Arial" w:hAnsi="Arial" w:cs="Arial"/>
          <w:color w:val="393939"/>
        </w:rPr>
        <w:t xml:space="preserve"> kvietim</w:t>
      </w:r>
      <w:r w:rsidR="00490ACC">
        <w:rPr>
          <w:rFonts w:ascii="Arial" w:hAnsi="Arial" w:cs="Arial"/>
          <w:color w:val="393939"/>
        </w:rPr>
        <w:t>us</w:t>
      </w:r>
      <w:r w:rsidR="000957C7">
        <w:rPr>
          <w:rFonts w:ascii="Arial" w:hAnsi="Arial" w:cs="Arial"/>
          <w:color w:val="393939"/>
        </w:rPr>
        <w:t xml:space="preserve"> atvykti į II konkurso etapą.</w:t>
      </w:r>
    </w:p>
    <w:p w14:paraId="096FA619" w14:textId="1BFE6D76" w:rsidR="00E9012C" w:rsidRDefault="00F01296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11</w:t>
      </w:r>
      <w:r w:rsidR="00E9012C">
        <w:rPr>
          <w:rFonts w:ascii="Arial" w:hAnsi="Arial" w:cs="Arial"/>
          <w:color w:val="393939"/>
        </w:rPr>
        <w:t>. II etapas (laboratorijose) – laimėtojai paskelbiami II etapo organizavimo dieną.</w:t>
      </w:r>
    </w:p>
    <w:p w14:paraId="1B43BF10" w14:textId="491FF690" w:rsidR="00E9012C" w:rsidRDefault="00F01296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VI</w:t>
      </w:r>
      <w:r w:rsidR="00E9012C">
        <w:rPr>
          <w:rStyle w:val="Grietas"/>
          <w:rFonts w:ascii="Arial" w:eastAsiaTheme="majorEastAsia" w:hAnsi="Arial" w:cs="Arial"/>
          <w:color w:val="393939"/>
        </w:rPr>
        <w:t>. APDOVANOJIMAI</w:t>
      </w:r>
    </w:p>
    <w:p w14:paraId="11058236" w14:textId="1CB4973D" w:rsidR="00E9012C" w:rsidRDefault="00F01296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12</w:t>
      </w:r>
      <w:r w:rsidR="00E9012C">
        <w:rPr>
          <w:rFonts w:ascii="Arial" w:hAnsi="Arial" w:cs="Arial"/>
          <w:color w:val="393939"/>
        </w:rPr>
        <w:t>. I-</w:t>
      </w:r>
      <w:proofErr w:type="spellStart"/>
      <w:r w:rsidR="00E9012C">
        <w:rPr>
          <w:rFonts w:ascii="Arial" w:hAnsi="Arial" w:cs="Arial"/>
          <w:color w:val="393939"/>
        </w:rPr>
        <w:t>ojo</w:t>
      </w:r>
      <w:proofErr w:type="spellEnd"/>
      <w:r w:rsidR="00E9012C">
        <w:rPr>
          <w:rFonts w:ascii="Arial" w:hAnsi="Arial" w:cs="Arial"/>
          <w:color w:val="393939"/>
        </w:rPr>
        <w:t xml:space="preserve"> konkurso etapo dalyviams ir koordinuojantiems mokytojams išsiunčiami dalyvavimą konkurse liudijantys pažymėjimai.</w:t>
      </w:r>
    </w:p>
    <w:p w14:paraId="1B610A57" w14:textId="4F299011" w:rsidR="00E9012C" w:rsidRDefault="00F01296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13</w:t>
      </w:r>
      <w:r w:rsidR="00E9012C">
        <w:rPr>
          <w:rFonts w:ascii="Arial" w:hAnsi="Arial" w:cs="Arial"/>
          <w:color w:val="393939"/>
        </w:rPr>
        <w:t>. II-</w:t>
      </w:r>
      <w:proofErr w:type="spellStart"/>
      <w:r w:rsidR="00E9012C">
        <w:rPr>
          <w:rFonts w:ascii="Arial" w:hAnsi="Arial" w:cs="Arial"/>
          <w:color w:val="393939"/>
        </w:rPr>
        <w:t>ojo</w:t>
      </w:r>
      <w:proofErr w:type="spellEnd"/>
      <w:r w:rsidR="00E9012C">
        <w:rPr>
          <w:rFonts w:ascii="Arial" w:hAnsi="Arial" w:cs="Arial"/>
          <w:color w:val="393939"/>
        </w:rPr>
        <w:t xml:space="preserve"> konkurso etape dalyvaujančioms dalyvių komandoms įteikiami dalyvių diplomai ir rėmėjų prizai. Pirmą vietą laimėjusiai dalyvių komandai atitenka pagrindinis prizas.</w:t>
      </w:r>
    </w:p>
    <w:p w14:paraId="64B30356" w14:textId="1074CBDB" w:rsidR="00E9012C" w:rsidRDefault="005369F6" w:rsidP="00EF16AC">
      <w:pPr>
        <w:pStyle w:val="prastasiniatinklio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93939"/>
        </w:rPr>
      </w:pPr>
      <w:r>
        <w:rPr>
          <w:rStyle w:val="Grietas"/>
          <w:rFonts w:ascii="Arial" w:eastAsiaTheme="majorEastAsia" w:hAnsi="Arial" w:cs="Arial"/>
          <w:color w:val="393939"/>
        </w:rPr>
        <w:t>VII</w:t>
      </w:r>
      <w:r w:rsidR="00E9012C">
        <w:rPr>
          <w:rStyle w:val="Grietas"/>
          <w:rFonts w:ascii="Arial" w:eastAsiaTheme="majorEastAsia" w:hAnsi="Arial" w:cs="Arial"/>
          <w:color w:val="393939"/>
        </w:rPr>
        <w:t>. BAIGIAMOSIOS NUOSTATOS</w:t>
      </w:r>
    </w:p>
    <w:p w14:paraId="4293E2FE" w14:textId="77777777" w:rsidR="00E9012C" w:rsidRDefault="00E9012C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24. Visa surinkta informacija apie dalyvius yra naudojama tik Konkurso organizavimo tikslais ir neperduodama trečiosioms šalims.</w:t>
      </w:r>
    </w:p>
    <w:p w14:paraId="3E780191" w14:textId="60376F75" w:rsidR="00E9012C" w:rsidRDefault="00E9012C" w:rsidP="00EF16AC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25. Konkurso informacijos sklaidą vykdo </w:t>
      </w:r>
      <w:r w:rsidR="00904AB7">
        <w:rPr>
          <w:rFonts w:ascii="Arial" w:hAnsi="Arial" w:cs="Arial"/>
          <w:color w:val="393939"/>
        </w:rPr>
        <w:t xml:space="preserve">KVK </w:t>
      </w:r>
      <w:r w:rsidR="00E941C6">
        <w:rPr>
          <w:rFonts w:ascii="Arial" w:hAnsi="Arial" w:cs="Arial"/>
          <w:color w:val="393939"/>
        </w:rPr>
        <w:t>IBT</w:t>
      </w:r>
      <w:r w:rsidR="00904AB7">
        <w:rPr>
          <w:rFonts w:ascii="Arial" w:hAnsi="Arial" w:cs="Arial"/>
          <w:color w:val="393939"/>
        </w:rPr>
        <w:t xml:space="preserve"> katedra</w:t>
      </w:r>
      <w:r>
        <w:rPr>
          <w:rFonts w:ascii="Arial" w:hAnsi="Arial" w:cs="Arial"/>
          <w:color w:val="393939"/>
        </w:rPr>
        <w:t>.</w:t>
      </w:r>
    </w:p>
    <w:p w14:paraId="5CBCDEA5" w14:textId="2B88A677" w:rsidR="008B71EE" w:rsidRDefault="00E9012C" w:rsidP="008B71EE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26. Visa su konkursu susijusi informacija skelbiama </w:t>
      </w:r>
      <w:r w:rsidR="005369F6">
        <w:rPr>
          <w:rFonts w:ascii="Arial" w:hAnsi="Arial" w:cs="Arial"/>
          <w:color w:val="393939"/>
        </w:rPr>
        <w:t xml:space="preserve">KVK </w:t>
      </w:r>
      <w:r w:rsidR="00E941C6">
        <w:rPr>
          <w:rFonts w:ascii="Arial" w:hAnsi="Arial" w:cs="Arial"/>
          <w:color w:val="393939"/>
        </w:rPr>
        <w:t>IBT</w:t>
      </w:r>
      <w:r w:rsidR="005369F6">
        <w:rPr>
          <w:rFonts w:ascii="Arial" w:hAnsi="Arial" w:cs="Arial"/>
          <w:color w:val="393939"/>
        </w:rPr>
        <w:t xml:space="preserve"> katedros </w:t>
      </w:r>
      <w:r w:rsidR="00143F74">
        <w:rPr>
          <w:rFonts w:ascii="Arial" w:hAnsi="Arial" w:cs="Arial"/>
          <w:color w:val="393939"/>
        </w:rPr>
        <w:t>Facebook paskyroje</w:t>
      </w:r>
      <w:r>
        <w:rPr>
          <w:rFonts w:ascii="Arial" w:hAnsi="Arial" w:cs="Arial"/>
          <w:color w:val="393939"/>
        </w:rPr>
        <w:t xml:space="preserve"> –</w:t>
      </w:r>
      <w:r w:rsidR="008B71EE" w:rsidRPr="008B71EE">
        <w:t xml:space="preserve"> </w:t>
      </w:r>
      <w:r w:rsidR="008B71EE" w:rsidRPr="008B71EE">
        <w:rPr>
          <w:rFonts w:ascii="Arial" w:hAnsi="Arial" w:cs="Arial"/>
          <w:color w:val="393939"/>
        </w:rPr>
        <w:t xml:space="preserve">https://www.facebook.com/profile.php?id=100064739254866 </w:t>
      </w:r>
    </w:p>
    <w:p w14:paraId="7A62205C" w14:textId="6E3E07C4" w:rsidR="00E9012C" w:rsidRDefault="00E9012C" w:rsidP="008B71EE">
      <w:pPr>
        <w:pStyle w:val="prastasiniatinklio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27. Konkurso organizatoriai pasilieka teisę konkurso darbus, bendrą informaciją apie dalyvius ir vaizdo medžiagą publikuoti internetinėje svetainėje, naudoti mokslo populiarinimo tikslams, rengti informacinius pranešimus ir platinti žiniasklaidoje.</w:t>
      </w:r>
    </w:p>
    <w:p w14:paraId="0E321A35" w14:textId="77777777" w:rsidR="00230A83" w:rsidRDefault="00230A83" w:rsidP="00EF16AC">
      <w:pPr>
        <w:jc w:val="both"/>
      </w:pPr>
    </w:p>
    <w:sectPr w:rsidR="00230A8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96DF9"/>
    <w:multiLevelType w:val="hybridMultilevel"/>
    <w:tmpl w:val="0F1ACA46"/>
    <w:lvl w:ilvl="0" w:tplc="C6E0F16A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126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A83"/>
    <w:rsid w:val="00033DE1"/>
    <w:rsid w:val="0004441D"/>
    <w:rsid w:val="00054C36"/>
    <w:rsid w:val="000957C7"/>
    <w:rsid w:val="000A1015"/>
    <w:rsid w:val="000B41E3"/>
    <w:rsid w:val="00112BA0"/>
    <w:rsid w:val="001217E5"/>
    <w:rsid w:val="00133244"/>
    <w:rsid w:val="00143F74"/>
    <w:rsid w:val="00145841"/>
    <w:rsid w:val="001506C2"/>
    <w:rsid w:val="001C0086"/>
    <w:rsid w:val="0021694E"/>
    <w:rsid w:val="002201CD"/>
    <w:rsid w:val="00230A83"/>
    <w:rsid w:val="00232165"/>
    <w:rsid w:val="002C6463"/>
    <w:rsid w:val="002E635B"/>
    <w:rsid w:val="00364C9E"/>
    <w:rsid w:val="003776DB"/>
    <w:rsid w:val="0043486A"/>
    <w:rsid w:val="004643B9"/>
    <w:rsid w:val="00482521"/>
    <w:rsid w:val="00490ACC"/>
    <w:rsid w:val="004A25E7"/>
    <w:rsid w:val="004A4B69"/>
    <w:rsid w:val="004B2A95"/>
    <w:rsid w:val="004C32A4"/>
    <w:rsid w:val="004F41E8"/>
    <w:rsid w:val="004F540F"/>
    <w:rsid w:val="005060EE"/>
    <w:rsid w:val="0052185D"/>
    <w:rsid w:val="00523A43"/>
    <w:rsid w:val="005249C3"/>
    <w:rsid w:val="005369F6"/>
    <w:rsid w:val="00555674"/>
    <w:rsid w:val="00560F72"/>
    <w:rsid w:val="00574E73"/>
    <w:rsid w:val="005E2307"/>
    <w:rsid w:val="00625334"/>
    <w:rsid w:val="00683318"/>
    <w:rsid w:val="00696F73"/>
    <w:rsid w:val="006A71C9"/>
    <w:rsid w:val="006C36DC"/>
    <w:rsid w:val="006D7A77"/>
    <w:rsid w:val="00715135"/>
    <w:rsid w:val="00756E45"/>
    <w:rsid w:val="0076049B"/>
    <w:rsid w:val="0079692F"/>
    <w:rsid w:val="007A643E"/>
    <w:rsid w:val="007B4E0E"/>
    <w:rsid w:val="008167A3"/>
    <w:rsid w:val="00820E02"/>
    <w:rsid w:val="00834BF1"/>
    <w:rsid w:val="0083530C"/>
    <w:rsid w:val="008473EB"/>
    <w:rsid w:val="008516EF"/>
    <w:rsid w:val="008678B4"/>
    <w:rsid w:val="00877164"/>
    <w:rsid w:val="00883FAC"/>
    <w:rsid w:val="008A4835"/>
    <w:rsid w:val="008B2084"/>
    <w:rsid w:val="008B2533"/>
    <w:rsid w:val="008B418F"/>
    <w:rsid w:val="008B71EE"/>
    <w:rsid w:val="008C402B"/>
    <w:rsid w:val="008D153E"/>
    <w:rsid w:val="008D57D8"/>
    <w:rsid w:val="00904AB7"/>
    <w:rsid w:val="0092733A"/>
    <w:rsid w:val="0094444F"/>
    <w:rsid w:val="009D7C9D"/>
    <w:rsid w:val="00A55982"/>
    <w:rsid w:val="00AB0967"/>
    <w:rsid w:val="00AF16ED"/>
    <w:rsid w:val="00B30D8A"/>
    <w:rsid w:val="00BB1369"/>
    <w:rsid w:val="00BD5811"/>
    <w:rsid w:val="00BE5517"/>
    <w:rsid w:val="00C518C8"/>
    <w:rsid w:val="00C62BAC"/>
    <w:rsid w:val="00CA0490"/>
    <w:rsid w:val="00CD031D"/>
    <w:rsid w:val="00CD6B7D"/>
    <w:rsid w:val="00D61F0F"/>
    <w:rsid w:val="00DA6623"/>
    <w:rsid w:val="00DE0BF6"/>
    <w:rsid w:val="00E271CE"/>
    <w:rsid w:val="00E72E34"/>
    <w:rsid w:val="00E9012C"/>
    <w:rsid w:val="00E932EA"/>
    <w:rsid w:val="00E941C6"/>
    <w:rsid w:val="00EB1749"/>
    <w:rsid w:val="00EF16AC"/>
    <w:rsid w:val="00EF6164"/>
    <w:rsid w:val="00F01296"/>
    <w:rsid w:val="00F5329E"/>
    <w:rsid w:val="00F6318A"/>
    <w:rsid w:val="00F63DF1"/>
    <w:rsid w:val="00FB078D"/>
    <w:rsid w:val="00FC41A6"/>
    <w:rsid w:val="00FE334D"/>
    <w:rsid w:val="00FF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8E6BA1"/>
  <w15:chartTrackingRefBased/>
  <w15:docId w15:val="{8D673A39-B3C8-4755-AD00-61FA54666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230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30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30A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30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30A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30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30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30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30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30A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30A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30A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30A83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30A83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30A8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30A8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30A8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30A8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30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30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30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30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30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30A8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30A8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30A8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30A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30A8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30A83"/>
    <w:rPr>
      <w:b/>
      <w:bCs/>
      <w:smallCaps/>
      <w:color w:val="0F4761" w:themeColor="accent1" w:themeShade="BF"/>
      <w:spacing w:val="5"/>
    </w:rPr>
  </w:style>
  <w:style w:type="paragraph" w:styleId="prastasiniatinklio">
    <w:name w:val="Normal (Web)"/>
    <w:basedOn w:val="prastasis"/>
    <w:uiPriority w:val="99"/>
    <w:unhideWhenUsed/>
    <w:rsid w:val="00E90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lt-LT"/>
      <w14:ligatures w14:val="none"/>
    </w:rPr>
  </w:style>
  <w:style w:type="character" w:styleId="Grietas">
    <w:name w:val="Strong"/>
    <w:basedOn w:val="Numatytasispastraiposriftas"/>
    <w:uiPriority w:val="22"/>
    <w:qFormat/>
    <w:rsid w:val="00E9012C"/>
    <w:rPr>
      <w:b/>
      <w:bCs/>
    </w:rPr>
  </w:style>
  <w:style w:type="character" w:styleId="Hipersaitas">
    <w:name w:val="Hyperlink"/>
    <w:basedOn w:val="Numatytasispastraiposriftas"/>
    <w:uiPriority w:val="99"/>
    <w:unhideWhenUsed/>
    <w:rsid w:val="004C32A4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4C32A4"/>
    <w:rPr>
      <w:color w:val="605E5C"/>
      <w:shd w:val="clear" w:color="auto" w:fill="E1DFDD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A5598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6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cloud.microsoft/e/8m62AE34Ac" TargetMode="External"/><Relationship Id="rId5" Type="http://schemas.openxmlformats.org/officeDocument/2006/relationships/hyperlink" Target="mailto:s.ezerskiene@kvk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Ežerskienė Sigutė</dc:creator>
  <cp:keywords/>
  <dc:description/>
  <cp:lastModifiedBy>Sigutė Ežerskienė</cp:lastModifiedBy>
  <cp:revision>2</cp:revision>
  <dcterms:created xsi:type="dcterms:W3CDTF">2026-03-31T08:15:00Z</dcterms:created>
  <dcterms:modified xsi:type="dcterms:W3CDTF">2026-03-31T08:15:00Z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61825ae577bc6c4c94870047725b16d9bf5f791f14eca94bcff525520cd9e153</vt:lpwstr>
  </property>
</Properties>
</file>